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241" w:rsidRDefault="00B43B82">
      <w:r>
        <w:rPr>
          <w:rFonts w:hint="eastAsia"/>
        </w:rPr>
        <w:t>Assignment</w:t>
      </w:r>
    </w:p>
    <w:p w:rsidR="00AA0241" w:rsidRDefault="00AA0241"/>
    <w:p w:rsidR="00AA0241" w:rsidRDefault="00B43B82">
      <w:r>
        <w:rPr>
          <w:rFonts w:hint="eastAsia"/>
        </w:rPr>
        <w:t xml:space="preserve">Write a news story about your interaction with </w:t>
      </w:r>
      <w:proofErr w:type="spellStart"/>
      <w:r>
        <w:rPr>
          <w:rFonts w:hint="eastAsia"/>
        </w:rPr>
        <w:t>Umaru</w:t>
      </w:r>
      <w:proofErr w:type="spellEnd"/>
      <w:r>
        <w:rPr>
          <w:rFonts w:hint="eastAsia"/>
        </w:rPr>
        <w:t xml:space="preserve"> </w:t>
      </w:r>
      <w:proofErr w:type="spellStart"/>
      <w:r>
        <w:rPr>
          <w:rFonts w:hint="eastAsia"/>
        </w:rPr>
        <w:t>Sanda</w:t>
      </w:r>
      <w:proofErr w:type="spellEnd"/>
      <w:r>
        <w:rPr>
          <w:rFonts w:hint="eastAsia"/>
        </w:rPr>
        <w:t xml:space="preserve"> </w:t>
      </w:r>
      <w:proofErr w:type="spellStart"/>
      <w:r>
        <w:rPr>
          <w:rFonts w:hint="eastAsia"/>
        </w:rPr>
        <w:t>Amadau</w:t>
      </w:r>
      <w:proofErr w:type="spellEnd"/>
      <w:r>
        <w:rPr>
          <w:rFonts w:hint="eastAsia"/>
        </w:rPr>
        <w:t xml:space="preserve"> of Citi TV. Your story should be suita</w:t>
      </w:r>
      <w:r w:rsidR="00DA1C36">
        <w:rPr>
          <w:rFonts w:hint="eastAsia"/>
        </w:rPr>
        <w:t>ble for publication in any news</w:t>
      </w:r>
      <w:r>
        <w:rPr>
          <w:rFonts w:hint="eastAsia"/>
        </w:rPr>
        <w:t>paper in Ghana.</w:t>
      </w:r>
    </w:p>
    <w:p w:rsidR="00AA0241" w:rsidRDefault="00B43B82">
      <w:r>
        <w:rPr>
          <w:rFonts w:hint="eastAsia"/>
        </w:rPr>
        <w:t xml:space="preserve">NB. Your story should be able to influence public perception and opinion about the role of </w:t>
      </w:r>
      <w:r>
        <w:rPr>
          <w:rFonts w:hint="eastAsia"/>
        </w:rPr>
        <w:t>Media in national development.</w:t>
      </w:r>
    </w:p>
    <w:p w:rsidR="00AA0241" w:rsidRDefault="00AA0241"/>
    <w:p w:rsidR="00AA0241" w:rsidRDefault="00B43B82">
      <w:r>
        <w:t>Name:</w:t>
      </w:r>
      <w:r w:rsidR="00DA1C36">
        <w:t xml:space="preserve"> </w:t>
      </w:r>
    </w:p>
    <w:p w:rsidR="00AA0241" w:rsidRDefault="00B43B82">
      <w:r>
        <w:t>Index:</w:t>
      </w:r>
      <w:r w:rsidR="00DA1C36">
        <w:t xml:space="preserve"> </w:t>
      </w:r>
      <w:r>
        <w:t>***********</w:t>
      </w:r>
    </w:p>
    <w:p w:rsidR="00AA0241" w:rsidRDefault="00B43B82">
      <w:r>
        <w:t>Level: 300L</w:t>
      </w:r>
    </w:p>
    <w:p w:rsidR="00AA0241" w:rsidRDefault="00B43B82">
      <w:r>
        <w:t>Course: Communication &amp;</w:t>
      </w:r>
      <w:r w:rsidR="00DA1C36">
        <w:t xml:space="preserve"> </w:t>
      </w:r>
      <w:r>
        <w:t xml:space="preserve">Public Opinion </w:t>
      </w:r>
    </w:p>
    <w:p w:rsidR="00AA0241" w:rsidRDefault="00AA0241"/>
    <w:p w:rsidR="00AA0241" w:rsidRDefault="00AA0241">
      <w:bookmarkStart w:id="0" w:name="_GoBack"/>
      <w:bookmarkEnd w:id="0"/>
    </w:p>
    <w:p w:rsidR="00AA0241" w:rsidRDefault="00B43B82">
      <w:r>
        <w:rPr>
          <w:rFonts w:hint="eastAsia"/>
        </w:rPr>
        <w:t xml:space="preserve">Agenda-Setting as a Media Tool: Insights from </w:t>
      </w:r>
      <w:proofErr w:type="spellStart"/>
      <w:r>
        <w:rPr>
          <w:rFonts w:hint="eastAsia"/>
        </w:rPr>
        <w:t>Umaru</w:t>
      </w:r>
      <w:proofErr w:type="spellEnd"/>
      <w:r>
        <w:rPr>
          <w:rFonts w:hint="eastAsia"/>
        </w:rPr>
        <w:t xml:space="preserve"> </w:t>
      </w:r>
      <w:proofErr w:type="spellStart"/>
      <w:r>
        <w:rPr>
          <w:rFonts w:hint="eastAsia"/>
        </w:rPr>
        <w:t>Sanda</w:t>
      </w:r>
      <w:proofErr w:type="spellEnd"/>
      <w:r>
        <w:rPr>
          <w:rFonts w:hint="eastAsia"/>
        </w:rPr>
        <w:t xml:space="preserve"> </w:t>
      </w:r>
      <w:proofErr w:type="spellStart"/>
      <w:r>
        <w:rPr>
          <w:rFonts w:hint="eastAsia"/>
        </w:rPr>
        <w:t>Amadu</w:t>
      </w:r>
      <w:proofErr w:type="spellEnd"/>
      <w:r>
        <w:rPr>
          <w:rFonts w:hint="eastAsia"/>
        </w:rPr>
        <w:t xml:space="preserve"> of Citi TV</w:t>
      </w:r>
    </w:p>
    <w:p w:rsidR="00AA0241" w:rsidRDefault="00AA0241"/>
    <w:p w:rsidR="00AA0241" w:rsidRDefault="003B5955">
      <w:r>
        <w:t>By</w:t>
      </w:r>
      <w:r w:rsidR="00B43B82">
        <w:t xml:space="preserve">: </w:t>
      </w:r>
    </w:p>
    <w:p w:rsidR="00AA0241" w:rsidRDefault="00B43B82">
      <w:r>
        <w:rPr>
          <w:rFonts w:hint="eastAsia"/>
        </w:rPr>
        <w:t xml:space="preserve"> In a recent </w:t>
      </w:r>
      <w:r>
        <w:t xml:space="preserve">lecture </w:t>
      </w:r>
      <w:r>
        <w:rPr>
          <w:rFonts w:hint="eastAsia"/>
        </w:rPr>
        <w:t xml:space="preserve">with </w:t>
      </w:r>
      <w:r>
        <w:t>communications stude</w:t>
      </w:r>
      <w:r>
        <w:t xml:space="preserve">nts of Wisconsin university international </w:t>
      </w:r>
      <w:proofErr w:type="spellStart"/>
      <w:r>
        <w:rPr>
          <w:rFonts w:hint="eastAsia"/>
        </w:rPr>
        <w:t>Umaru</w:t>
      </w:r>
      <w:proofErr w:type="spellEnd"/>
      <w:r>
        <w:rPr>
          <w:rFonts w:hint="eastAsia"/>
        </w:rPr>
        <w:t xml:space="preserve"> </w:t>
      </w:r>
      <w:proofErr w:type="spellStart"/>
      <w:r>
        <w:rPr>
          <w:rFonts w:hint="eastAsia"/>
        </w:rPr>
        <w:t>Sanda</w:t>
      </w:r>
      <w:proofErr w:type="spellEnd"/>
      <w:r>
        <w:rPr>
          <w:rFonts w:hint="eastAsia"/>
        </w:rPr>
        <w:t xml:space="preserve"> </w:t>
      </w:r>
      <w:proofErr w:type="spellStart"/>
      <w:r>
        <w:rPr>
          <w:rFonts w:hint="eastAsia"/>
        </w:rPr>
        <w:t>Amadu</w:t>
      </w:r>
      <w:proofErr w:type="spellEnd"/>
      <w:r>
        <w:rPr>
          <w:rFonts w:hint="eastAsia"/>
        </w:rPr>
        <w:t xml:space="preserve"> of Citi TV, the role of agenda-setting in shaping public perception and influencing national development was explored in depth. </w:t>
      </w:r>
      <w:proofErr w:type="spellStart"/>
      <w:r>
        <w:rPr>
          <w:rFonts w:hint="eastAsia"/>
        </w:rPr>
        <w:t>Amadu</w:t>
      </w:r>
      <w:proofErr w:type="spellEnd"/>
      <w:r>
        <w:rPr>
          <w:rFonts w:hint="eastAsia"/>
        </w:rPr>
        <w:t>, a prominent journalist known for his incisive reporting, disc</w:t>
      </w:r>
      <w:r>
        <w:rPr>
          <w:rFonts w:hint="eastAsia"/>
        </w:rPr>
        <w:t>ussed how media outlets use agenda-setting to highlight crucial issues and the implications of this practice on both public opinion and policy-making.</w:t>
      </w:r>
    </w:p>
    <w:p w:rsidR="00AA0241" w:rsidRDefault="00AA0241"/>
    <w:p w:rsidR="00AA0241" w:rsidRDefault="00B43B82">
      <w:r>
        <w:rPr>
          <w:rFonts w:hint="eastAsia"/>
        </w:rPr>
        <w:t xml:space="preserve">During the </w:t>
      </w:r>
      <w:r w:rsidR="003B5955">
        <w:t>lecture</w:t>
      </w:r>
      <w:r>
        <w:rPr>
          <w:rFonts w:hint="eastAsia"/>
        </w:rPr>
        <w:t xml:space="preserve">, </w:t>
      </w:r>
      <w:proofErr w:type="spellStart"/>
      <w:r>
        <w:rPr>
          <w:rFonts w:hint="eastAsia"/>
        </w:rPr>
        <w:t>Amadu</w:t>
      </w:r>
      <w:proofErr w:type="spellEnd"/>
      <w:r>
        <w:rPr>
          <w:rFonts w:hint="eastAsia"/>
        </w:rPr>
        <w:t xml:space="preserve"> emphasized that agenda-setting is a powerful tool employed by the media to pr</w:t>
      </w:r>
      <w:r>
        <w:rPr>
          <w:rFonts w:hint="eastAsia"/>
        </w:rPr>
        <w:t>ioritize certain issues over others. By deciding which topics receive coverage and prominence, media outlets can significantly impact public discourse and perception. This practice not only informs but also influences how the public perceives the importanc</w:t>
      </w:r>
      <w:r>
        <w:rPr>
          <w:rFonts w:hint="eastAsia"/>
        </w:rPr>
        <w:t>e of various issues.</w:t>
      </w:r>
    </w:p>
    <w:p w:rsidR="00AA0241" w:rsidRDefault="00AA0241"/>
    <w:p w:rsidR="00AA0241" w:rsidRDefault="00B43B82">
      <w:r>
        <w:rPr>
          <w:rFonts w:hint="eastAsia"/>
        </w:rPr>
        <w:t>“</w:t>
      </w:r>
      <w:r>
        <w:rPr>
          <w:rFonts w:hint="eastAsia"/>
        </w:rPr>
        <w:t>Agenda-setting is about giving prominence to specific issues and shaping the public's focus,</w:t>
      </w:r>
      <w:r>
        <w:rPr>
          <w:rFonts w:hint="eastAsia"/>
        </w:rPr>
        <w:t>”</w:t>
      </w:r>
      <w:r>
        <w:rPr>
          <w:rFonts w:hint="eastAsia"/>
        </w:rPr>
        <w:t xml:space="preserve"> </w:t>
      </w:r>
      <w:proofErr w:type="spellStart"/>
      <w:r>
        <w:rPr>
          <w:rFonts w:hint="eastAsia"/>
        </w:rPr>
        <w:t>Amadu</w:t>
      </w:r>
      <w:proofErr w:type="spellEnd"/>
      <w:r>
        <w:rPr>
          <w:rFonts w:hint="eastAsia"/>
        </w:rPr>
        <w:t xml:space="preserve"> explained. </w:t>
      </w:r>
      <w:r>
        <w:rPr>
          <w:rFonts w:hint="eastAsia"/>
        </w:rPr>
        <w:t>“</w:t>
      </w:r>
      <w:r>
        <w:rPr>
          <w:rFonts w:hint="eastAsia"/>
        </w:rPr>
        <w:t>When media outlets choose to cover certain stories extensively, they effectively tell the audience what to think about, w</w:t>
      </w:r>
      <w:r>
        <w:rPr>
          <w:rFonts w:hint="eastAsia"/>
        </w:rPr>
        <w:t>hich can drive public opinion and even influence policy decisions.</w:t>
      </w:r>
      <w:r>
        <w:rPr>
          <w:rFonts w:hint="eastAsia"/>
        </w:rPr>
        <w:t>”</w:t>
      </w:r>
    </w:p>
    <w:p w:rsidR="00AA0241" w:rsidRDefault="00AA0241"/>
    <w:p w:rsidR="00AA0241" w:rsidRDefault="00B43B82">
      <w:r>
        <w:rPr>
          <w:rFonts w:hint="eastAsia"/>
        </w:rPr>
        <w:lastRenderedPageBreak/>
        <w:t xml:space="preserve">Positive Impacts on Public Awareness and </w:t>
      </w:r>
      <w:r>
        <w:t xml:space="preserve">Policy making, </w:t>
      </w:r>
      <w:proofErr w:type="spellStart"/>
      <w:r>
        <w:rPr>
          <w:rFonts w:hint="eastAsia"/>
        </w:rPr>
        <w:t>Amadu</w:t>
      </w:r>
      <w:proofErr w:type="spellEnd"/>
      <w:r>
        <w:rPr>
          <w:rFonts w:hint="eastAsia"/>
        </w:rPr>
        <w:t xml:space="preserve"> highlighted several positive aspects of agenda-setting. He noted how the media</w:t>
      </w:r>
      <w:r>
        <w:rPr>
          <w:rFonts w:hint="eastAsia"/>
        </w:rPr>
        <w:t>’</w:t>
      </w:r>
      <w:r>
        <w:rPr>
          <w:rFonts w:hint="eastAsia"/>
        </w:rPr>
        <w:t>s focus on critical issues, such as healthcare</w:t>
      </w:r>
      <w:r>
        <w:rPr>
          <w:rFonts w:hint="eastAsia"/>
        </w:rPr>
        <w:t xml:space="preserve"> and education, has led to increased public awareness and action. For instance, extensive reporting on the state of Ghana</w:t>
      </w:r>
      <w:r>
        <w:rPr>
          <w:rFonts w:hint="eastAsia"/>
        </w:rPr>
        <w:t>’</w:t>
      </w:r>
      <w:r>
        <w:rPr>
          <w:rFonts w:hint="eastAsia"/>
        </w:rPr>
        <w:t xml:space="preserve">s healthcare system has spurred discussions on necessary reforms and resource allocation. By prioritizing stories on health crises or </w:t>
      </w:r>
      <w:r>
        <w:rPr>
          <w:rFonts w:hint="eastAsia"/>
        </w:rPr>
        <w:t>educational challenges, media outlets can catalyze public debate and prompt government response.</w:t>
      </w:r>
    </w:p>
    <w:p w:rsidR="00AA0241" w:rsidRDefault="00AA0241"/>
    <w:p w:rsidR="00AA0241" w:rsidRDefault="00B43B82">
      <w:r>
        <w:rPr>
          <w:rFonts w:hint="eastAsia"/>
        </w:rPr>
        <w:t>“</w:t>
      </w:r>
      <w:r>
        <w:rPr>
          <w:rFonts w:hint="eastAsia"/>
        </w:rPr>
        <w:t xml:space="preserve">Take the example of our coverage on the </w:t>
      </w:r>
      <w:r>
        <w:rPr>
          <w:rFonts w:hint="eastAsia"/>
        </w:rPr>
        <w:t>‘</w:t>
      </w:r>
      <w:r>
        <w:rPr>
          <w:rFonts w:hint="eastAsia"/>
        </w:rPr>
        <w:t>Eat Ghana, Wear Ghana</w:t>
      </w:r>
      <w:r>
        <w:rPr>
          <w:rFonts w:hint="eastAsia"/>
        </w:rPr>
        <w:t>’</w:t>
      </w:r>
      <w:r>
        <w:rPr>
          <w:rFonts w:hint="eastAsia"/>
        </w:rPr>
        <w:t xml:space="preserve"> campaign,</w:t>
      </w:r>
      <w:r>
        <w:rPr>
          <w:rFonts w:hint="eastAsia"/>
        </w:rPr>
        <w:t>”</w:t>
      </w:r>
      <w:r>
        <w:rPr>
          <w:rFonts w:hint="eastAsia"/>
        </w:rPr>
        <w:t xml:space="preserve"> </w:t>
      </w:r>
      <w:proofErr w:type="spellStart"/>
      <w:r>
        <w:rPr>
          <w:rFonts w:hint="eastAsia"/>
        </w:rPr>
        <w:t>Amadu</w:t>
      </w:r>
      <w:proofErr w:type="spellEnd"/>
      <w:r>
        <w:rPr>
          <w:rFonts w:hint="eastAsia"/>
        </w:rPr>
        <w:t xml:space="preserve"> said. </w:t>
      </w:r>
      <w:r>
        <w:rPr>
          <w:rFonts w:hint="eastAsia"/>
        </w:rPr>
        <w:t>“</w:t>
      </w:r>
      <w:r>
        <w:rPr>
          <w:rFonts w:hint="eastAsia"/>
        </w:rPr>
        <w:t xml:space="preserve">Our emphasis on local industries has not only boosted national pride </w:t>
      </w:r>
      <w:r>
        <w:rPr>
          <w:rFonts w:hint="eastAsia"/>
        </w:rPr>
        <w:t>but also encouraged economic growth by supporting local businesses. This is a clear instance where agenda-setting has positively contributed to national development.</w:t>
      </w:r>
      <w:r>
        <w:rPr>
          <w:rFonts w:hint="eastAsia"/>
        </w:rPr>
        <w:t>”</w:t>
      </w:r>
    </w:p>
    <w:p w:rsidR="00AA0241" w:rsidRDefault="00AA0241"/>
    <w:p w:rsidR="00AA0241" w:rsidRDefault="00B43B82">
      <w:r>
        <w:t xml:space="preserve"> </w:t>
      </w:r>
      <w:r>
        <w:rPr>
          <w:rFonts w:hint="eastAsia"/>
        </w:rPr>
        <w:t>Challenges and Negative Implications</w:t>
      </w:r>
      <w:r>
        <w:t xml:space="preserve"> h</w:t>
      </w:r>
      <w:r>
        <w:rPr>
          <w:rFonts w:hint="eastAsia"/>
        </w:rPr>
        <w:t xml:space="preserve">owever, </w:t>
      </w:r>
      <w:proofErr w:type="spellStart"/>
      <w:r>
        <w:rPr>
          <w:rFonts w:hint="eastAsia"/>
        </w:rPr>
        <w:t>Amadu</w:t>
      </w:r>
      <w:proofErr w:type="spellEnd"/>
      <w:r>
        <w:rPr>
          <w:rFonts w:hint="eastAsia"/>
        </w:rPr>
        <w:t xml:space="preserve"> also acknowledged the potential neg</w:t>
      </w:r>
      <w:r>
        <w:rPr>
          <w:rFonts w:hint="eastAsia"/>
        </w:rPr>
        <w:t>ative effects of agenda-setting. He warned that focusing too heavily on sensational or controversial topics might overshadow more pressing issues. For instance, extensive coverage of political scandals can lead to public cynicism and undermine trust in gov</w:t>
      </w:r>
      <w:r>
        <w:rPr>
          <w:rFonts w:hint="eastAsia"/>
        </w:rPr>
        <w:t>ernance, diverting attention from substantive policy discussions.</w:t>
      </w:r>
    </w:p>
    <w:p w:rsidR="00AA0241" w:rsidRDefault="00AA0241"/>
    <w:p w:rsidR="00AA0241" w:rsidRDefault="00B43B82">
      <w:r>
        <w:rPr>
          <w:rFonts w:hint="eastAsia"/>
        </w:rPr>
        <w:t>“</w:t>
      </w:r>
      <w:r>
        <w:rPr>
          <w:rFonts w:hint="eastAsia"/>
        </w:rPr>
        <w:t>There is a risk that agenda-setting can sometimes create a</w:t>
      </w:r>
      <w:r>
        <w:t xml:space="preserve"> changes in </w:t>
      </w:r>
      <w:r>
        <w:rPr>
          <w:rFonts w:hint="eastAsia"/>
        </w:rPr>
        <w:t>perception,</w:t>
      </w:r>
      <w:r>
        <w:rPr>
          <w:rFonts w:hint="eastAsia"/>
        </w:rPr>
        <w:t>”</w:t>
      </w:r>
      <w:r>
        <w:rPr>
          <w:rFonts w:hint="eastAsia"/>
        </w:rPr>
        <w:t xml:space="preserve"> </w:t>
      </w:r>
      <w:proofErr w:type="spellStart"/>
      <w:r>
        <w:rPr>
          <w:rFonts w:hint="eastAsia"/>
        </w:rPr>
        <w:t>Amadu</w:t>
      </w:r>
      <w:proofErr w:type="spellEnd"/>
      <w:r>
        <w:rPr>
          <w:rFonts w:hint="eastAsia"/>
        </w:rPr>
        <w:t xml:space="preserve"> cautioned. </w:t>
      </w:r>
      <w:r>
        <w:rPr>
          <w:rFonts w:hint="eastAsia"/>
        </w:rPr>
        <w:t>“</w:t>
      </w:r>
      <w:r>
        <w:rPr>
          <w:rFonts w:hint="eastAsia"/>
        </w:rPr>
        <w:t>When the media prioritizes sensational stories, it can distract from more significant b</w:t>
      </w:r>
      <w:r>
        <w:rPr>
          <w:rFonts w:hint="eastAsia"/>
        </w:rPr>
        <w:t xml:space="preserve">ut less glamorous issues. This can result in public discourse that is more about </w:t>
      </w:r>
    </w:p>
    <w:p w:rsidR="00AA0241" w:rsidRDefault="00B43B82">
      <w:r>
        <w:t xml:space="preserve">Strong matches </w:t>
      </w:r>
      <w:r>
        <w:rPr>
          <w:rFonts w:hint="eastAsia"/>
        </w:rPr>
        <w:t>rather than informed debate.</w:t>
      </w:r>
      <w:r>
        <w:rPr>
          <w:rFonts w:hint="eastAsia"/>
        </w:rPr>
        <w:t>”</w:t>
      </w:r>
    </w:p>
    <w:p w:rsidR="00AA0241" w:rsidRDefault="00AA0241"/>
    <w:p w:rsidR="00AA0241" w:rsidRDefault="00B43B82">
      <w:r>
        <w:rPr>
          <w:rFonts w:hint="eastAsia"/>
        </w:rPr>
        <w:t xml:space="preserve">Influencing </w:t>
      </w:r>
      <w:r>
        <w:t>p</w:t>
      </w:r>
      <w:r>
        <w:rPr>
          <w:rFonts w:hint="eastAsia"/>
        </w:rPr>
        <w:t xml:space="preserve">ublic </w:t>
      </w:r>
      <w:r>
        <w:t>p</w:t>
      </w:r>
      <w:r>
        <w:rPr>
          <w:rFonts w:hint="eastAsia"/>
        </w:rPr>
        <w:t xml:space="preserve">erception and </w:t>
      </w:r>
      <w:r>
        <w:t>Policy, t</w:t>
      </w:r>
      <w:r>
        <w:rPr>
          <w:rFonts w:hint="eastAsia"/>
        </w:rPr>
        <w:t xml:space="preserve">he conversation underscored the crucial role of media in shaping public perception </w:t>
      </w:r>
      <w:r>
        <w:rPr>
          <w:rFonts w:hint="eastAsia"/>
        </w:rPr>
        <w:t xml:space="preserve">and influencing policy through agenda-setting. </w:t>
      </w:r>
      <w:proofErr w:type="spellStart"/>
      <w:r>
        <w:rPr>
          <w:rFonts w:hint="eastAsia"/>
        </w:rPr>
        <w:t>Amadu</w:t>
      </w:r>
      <w:proofErr w:type="spellEnd"/>
      <w:r>
        <w:rPr>
          <w:rFonts w:hint="eastAsia"/>
        </w:rPr>
        <w:t xml:space="preserve"> stressed that while the media</w:t>
      </w:r>
      <w:r>
        <w:rPr>
          <w:rFonts w:hint="eastAsia"/>
        </w:rPr>
        <w:t>’</w:t>
      </w:r>
      <w:r>
        <w:rPr>
          <w:rFonts w:hint="eastAsia"/>
        </w:rPr>
        <w:t>s role in highlighting issues is vital, it is equally important to balance coverage to ensure that all relevant topics receive appropriate attention.</w:t>
      </w:r>
    </w:p>
    <w:p w:rsidR="00AA0241" w:rsidRDefault="00AA0241"/>
    <w:p w:rsidR="00AA0241" w:rsidRDefault="00B43B82">
      <w:r>
        <w:rPr>
          <w:rFonts w:hint="eastAsia"/>
        </w:rPr>
        <w:t>“</w:t>
      </w:r>
      <w:r>
        <w:rPr>
          <w:rFonts w:hint="eastAsia"/>
        </w:rPr>
        <w:t>The media must be min</w:t>
      </w:r>
      <w:r>
        <w:rPr>
          <w:rFonts w:hint="eastAsia"/>
        </w:rPr>
        <w:t>dful of the stories it chooses to highlight,</w:t>
      </w:r>
      <w:r>
        <w:rPr>
          <w:rFonts w:hint="eastAsia"/>
        </w:rPr>
        <w:t>”</w:t>
      </w:r>
      <w:r>
        <w:rPr>
          <w:rFonts w:hint="eastAsia"/>
        </w:rPr>
        <w:t xml:space="preserve"> </w:t>
      </w:r>
      <w:proofErr w:type="spellStart"/>
      <w:r>
        <w:rPr>
          <w:rFonts w:hint="eastAsia"/>
        </w:rPr>
        <w:t>Amadu</w:t>
      </w:r>
      <w:proofErr w:type="spellEnd"/>
      <w:r>
        <w:rPr>
          <w:rFonts w:hint="eastAsia"/>
        </w:rPr>
        <w:t xml:space="preserve"> concluded. </w:t>
      </w:r>
      <w:r>
        <w:rPr>
          <w:rFonts w:hint="eastAsia"/>
        </w:rPr>
        <w:t>“</w:t>
      </w:r>
      <w:r>
        <w:rPr>
          <w:rFonts w:hint="eastAsia"/>
        </w:rPr>
        <w:t>By providing balanced and comprehensive coverage, we can better inform the public and contribute more effectively to national development.</w:t>
      </w:r>
      <w:r>
        <w:rPr>
          <w:rFonts w:hint="eastAsia"/>
        </w:rPr>
        <w:t>”</w:t>
      </w:r>
    </w:p>
    <w:p w:rsidR="00AA0241" w:rsidRDefault="00AA0241"/>
    <w:p w:rsidR="00AA0241" w:rsidRDefault="00B43B82">
      <w:r>
        <w:t>Finally,</w:t>
      </w:r>
      <w:r>
        <w:rPr>
          <w:rFonts w:hint="eastAsia"/>
        </w:rPr>
        <w:t xml:space="preserve"> </w:t>
      </w:r>
      <w:r>
        <w:t xml:space="preserve">the speaker said, his plans is to </w:t>
      </w:r>
      <w:r>
        <w:rPr>
          <w:rFonts w:hint="eastAsia"/>
        </w:rPr>
        <w:t>reveal t</w:t>
      </w:r>
      <w:r>
        <w:rPr>
          <w:rFonts w:hint="eastAsia"/>
        </w:rPr>
        <w:t xml:space="preserve">he profound impact of agenda-setting on both public perception and national development. By strategically focusing on specific issues, the media can drive public discourse and influence policy decisions. However, a balanced approach is </w:t>
      </w:r>
      <w:r>
        <w:rPr>
          <w:rFonts w:hint="eastAsia"/>
        </w:rPr>
        <w:lastRenderedPageBreak/>
        <w:t>essential to avoid c</w:t>
      </w:r>
      <w:r>
        <w:rPr>
          <w:rFonts w:hint="eastAsia"/>
        </w:rPr>
        <w:t>reating skewed perceptions and ensure that critical issues receive the attention they deserve. As Ghana continues to navigate its path to development, the media</w:t>
      </w:r>
      <w:r>
        <w:rPr>
          <w:rFonts w:hint="eastAsia"/>
        </w:rPr>
        <w:t>’</w:t>
      </w:r>
      <w:r>
        <w:rPr>
          <w:rFonts w:hint="eastAsia"/>
        </w:rPr>
        <w:t>s role in setting the agenda will remain a key factor in shaping a more informed and engaged so</w:t>
      </w:r>
      <w:r>
        <w:rPr>
          <w:rFonts w:hint="eastAsia"/>
        </w:rPr>
        <w:t>ciety.</w:t>
      </w:r>
    </w:p>
    <w:sectPr w:rsidR="00AA0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41"/>
    <w:rsid w:val="003B5955"/>
    <w:rsid w:val="00AA0241"/>
    <w:rsid w:val="00B43B82"/>
    <w:rsid w:val="00DA1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3A95BC-5E66-4DC3-A54E-3D8B0BFC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5014</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dc:creator>
  <cp:lastModifiedBy>Microsoft account</cp:lastModifiedBy>
  <cp:revision>2</cp:revision>
  <dcterms:created xsi:type="dcterms:W3CDTF">2024-09-16T14:47:00Z</dcterms:created>
  <dcterms:modified xsi:type="dcterms:W3CDTF">2024-09-22T01:00:00Z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3081-11.33.71</vt:lpwstr>
  </property>
  <property fmtid="{D5CDD505-2E9C-101B-9397-08002B2CF9AE}" pid="3" name="ICV">
    <vt:lpwstr>965344D40CE7D24EF244E866EC429701_31</vt:lpwstr>
  </property>
</Properties>
</file>